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0FEF" w14:textId="77777777" w:rsidR="00F373C1" w:rsidRDefault="00762C31" w:rsidP="00F373C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="00F373C1">
        <w:rPr>
          <w:b/>
          <w:sz w:val="20"/>
          <w:szCs w:val="20"/>
        </w:rPr>
        <w:t xml:space="preserve">риложение № 1 </w:t>
      </w:r>
    </w:p>
    <w:p w14:paraId="11B21ECA" w14:textId="77777777" w:rsidR="00F373C1" w:rsidRDefault="00F373C1" w:rsidP="00F373C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 договору № ______</w:t>
      </w:r>
    </w:p>
    <w:p w14:paraId="7953F27D" w14:textId="77777777" w:rsidR="00F373C1" w:rsidRDefault="00F373C1" w:rsidP="00F373C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от «___» ________ _____г.</w:t>
      </w:r>
    </w:p>
    <w:p w14:paraId="248A8DB6" w14:textId="77777777" w:rsidR="00D348C9" w:rsidRDefault="00D348C9" w:rsidP="00D348C9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Тарифы на оказание услуг</w:t>
      </w:r>
    </w:p>
    <w:p w14:paraId="726B52F6" w14:textId="77777777" w:rsidR="00D348C9" w:rsidRDefault="00D348C9" w:rsidP="00D348C9">
      <w:pPr>
        <w:rPr>
          <w:sz w:val="16"/>
          <w:szCs w:val="16"/>
        </w:rPr>
      </w:pPr>
    </w:p>
    <w:p w14:paraId="1A5A8B06" w14:textId="77777777" w:rsidR="00D348C9" w:rsidRDefault="00D348C9" w:rsidP="00D348C9">
      <w:pPr>
        <w:jc w:val="center"/>
        <w:rPr>
          <w:sz w:val="20"/>
          <w:szCs w:val="20"/>
        </w:rPr>
      </w:pPr>
      <w:r>
        <w:rPr>
          <w:sz w:val="20"/>
          <w:szCs w:val="20"/>
        </w:rPr>
        <w:t>Введено в действие</w:t>
      </w:r>
    </w:p>
    <w:p w14:paraId="1E942F23" w14:textId="2CF6A087" w:rsidR="00D348C9" w:rsidRDefault="00BA6BE7" w:rsidP="00D348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proofErr w:type="gramStart"/>
      <w:r w:rsidR="00024ED4">
        <w:rPr>
          <w:sz w:val="20"/>
          <w:szCs w:val="20"/>
        </w:rPr>
        <w:t>февраля</w:t>
      </w:r>
      <w:r>
        <w:rPr>
          <w:sz w:val="20"/>
          <w:szCs w:val="20"/>
        </w:rPr>
        <w:t xml:space="preserve"> </w:t>
      </w:r>
      <w:r w:rsidR="00D348C9">
        <w:rPr>
          <w:sz w:val="20"/>
          <w:szCs w:val="20"/>
        </w:rPr>
        <w:t xml:space="preserve"> 202</w:t>
      </w:r>
      <w:r w:rsidR="00024ED4">
        <w:rPr>
          <w:sz w:val="20"/>
          <w:szCs w:val="20"/>
        </w:rPr>
        <w:t>5</w:t>
      </w:r>
      <w:proofErr w:type="gramEnd"/>
      <w:r w:rsidR="00D348C9">
        <w:rPr>
          <w:sz w:val="20"/>
          <w:szCs w:val="20"/>
        </w:rPr>
        <w:t xml:space="preserve"> года</w:t>
      </w:r>
    </w:p>
    <w:p w14:paraId="7E935954" w14:textId="77777777" w:rsidR="00BA6BE7" w:rsidRDefault="00BA6BE7" w:rsidP="00BA6BE7">
      <w:pPr>
        <w:jc w:val="center"/>
        <w:rPr>
          <w:sz w:val="20"/>
          <w:szCs w:val="20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3804"/>
        <w:gridCol w:w="1941"/>
      </w:tblGrid>
      <w:tr w:rsidR="00BA6BE7" w14:paraId="4FAE1ACB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DA68" w14:textId="77777777" w:rsidR="00BA6BE7" w:rsidRDefault="00BA6BE7">
            <w:pPr>
              <w:spacing w:line="276" w:lineRule="auto"/>
              <w:rPr>
                <w:b/>
                <w:sz w:val="20"/>
                <w:szCs w:val="20"/>
                <w:lang w:eastAsia="en-US" w:bidi="th-TH"/>
              </w:rPr>
            </w:pPr>
            <w:r>
              <w:rPr>
                <w:b/>
                <w:sz w:val="20"/>
                <w:szCs w:val="20"/>
                <w:lang w:eastAsia="en-US" w:bidi="th-TH"/>
              </w:rPr>
              <w:t>Название услуги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CCEE" w14:textId="77777777" w:rsidR="00BA6BE7" w:rsidRDefault="00BA6BE7">
            <w:pPr>
              <w:spacing w:line="276" w:lineRule="auto"/>
              <w:rPr>
                <w:b/>
                <w:lang w:eastAsia="en-US" w:bidi="th-TH"/>
              </w:rPr>
            </w:pPr>
            <w:r>
              <w:rPr>
                <w:b/>
                <w:lang w:eastAsia="en-US" w:bidi="th-TH"/>
              </w:rPr>
              <w:t xml:space="preserve">Описание </w:t>
            </w:r>
          </w:p>
          <w:p w14:paraId="7E1397C1" w14:textId="77777777" w:rsidR="00BA6BE7" w:rsidRDefault="00BA6BE7">
            <w:pPr>
              <w:spacing w:line="276" w:lineRule="auto"/>
              <w:rPr>
                <w:b/>
                <w:lang w:eastAsia="en-US" w:bidi="th-TH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CA63" w14:textId="77777777" w:rsidR="00BA6BE7" w:rsidRDefault="00BA6BE7">
            <w:pPr>
              <w:spacing w:line="276" w:lineRule="auto"/>
              <w:rPr>
                <w:b/>
                <w:lang w:eastAsia="en-US" w:bidi="th-TH"/>
              </w:rPr>
            </w:pPr>
            <w:r>
              <w:rPr>
                <w:b/>
                <w:lang w:eastAsia="en-US" w:bidi="th-TH"/>
              </w:rPr>
              <w:t>Стоимость</w:t>
            </w:r>
          </w:p>
        </w:tc>
      </w:tr>
      <w:tr w:rsidR="00BA6BE7" w14:paraId="40598A9B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CDFD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«Стандарт»</w:t>
            </w:r>
          </w:p>
          <w:p w14:paraId="6859407E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  <w:p w14:paraId="430C1CF5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t>Настройка ресурсов веб-сервера и виртуального почтового сервера</w:t>
            </w:r>
          </w:p>
          <w:p w14:paraId="42BFAE28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157D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  <w:t>Описание :</w:t>
            </w:r>
            <w:proofErr w:type="gramEnd"/>
          </w:p>
          <w:p w14:paraId="7C0A37E5" w14:textId="77777777" w:rsidR="00BA6BE7" w:rsidRDefault="00BA6BE7" w:rsidP="00BA6BE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До  2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 Гб дискового пространства</w:t>
            </w:r>
          </w:p>
          <w:p w14:paraId="77B37EB7" w14:textId="77777777" w:rsidR="00BA6BE7" w:rsidRDefault="00BA6BE7" w:rsidP="00BA6BE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Доступ по протоколу FTP</w:t>
            </w:r>
          </w:p>
          <w:p w14:paraId="3C112F50" w14:textId="77777777" w:rsidR="00BA6BE7" w:rsidRDefault="00BA6BE7" w:rsidP="00BA6BE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резервное копирование сайта 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backup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) за 15 дней</w:t>
            </w:r>
          </w:p>
          <w:p w14:paraId="7A50DB36" w14:textId="77777777" w:rsidR="00BA6BE7" w:rsidRDefault="00BA6BE7" w:rsidP="00BA6BE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предоставление до 7 адресов электронной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почты  объемом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до -2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гб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каждый</w:t>
            </w:r>
          </w:p>
          <w:p w14:paraId="0AF6ADF1" w14:textId="77777777" w:rsidR="00BA6BE7" w:rsidRDefault="00BA6BE7" w:rsidP="00BA6BE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спам- фильтр для почты</w:t>
            </w:r>
          </w:p>
          <w:p w14:paraId="347BABD3" w14:textId="77777777" w:rsidR="00BA6BE7" w:rsidRDefault="00BA6BE7" w:rsidP="00BA6BE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срок действия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настроек  -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12 месяцев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9D1D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</w:p>
          <w:p w14:paraId="2C4724BF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lang w:eastAsia="en-US" w:bidi="th-TH"/>
              </w:rPr>
              <w:t>4200 р.</w:t>
            </w:r>
          </w:p>
        </w:tc>
      </w:tr>
      <w:tr w:rsidR="00BA6BE7" w14:paraId="5DB3465F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2045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«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Проф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 1»</w:t>
            </w:r>
          </w:p>
          <w:p w14:paraId="660DC73D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  <w:p w14:paraId="39A156A3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t>Настройка ресурсов веб-сервера и виртуального почтового сервера</w:t>
            </w:r>
          </w:p>
          <w:p w14:paraId="7D857F22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 </w:t>
            </w:r>
          </w:p>
          <w:p w14:paraId="056B25FA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AD93" w14:textId="77777777" w:rsidR="00BA6BE7" w:rsidRP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</w:pPr>
            <w:proofErr w:type="gramStart"/>
            <w:r w:rsidRPr="00BA6BE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  <w:t>Описание :</w:t>
            </w:r>
            <w:proofErr w:type="gramEnd"/>
          </w:p>
          <w:p w14:paraId="67BBE4B9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proofErr w:type="gramStart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До  4</w:t>
            </w:r>
            <w:proofErr w:type="gramEnd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  Гб дискового пространства</w:t>
            </w:r>
          </w:p>
          <w:p w14:paraId="48F5D54D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Доступ по протоколу FTP</w:t>
            </w:r>
          </w:p>
          <w:p w14:paraId="1A04C590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резервное копирование сайта (</w:t>
            </w:r>
            <w:proofErr w:type="spellStart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backup</w:t>
            </w:r>
            <w:proofErr w:type="spellEnd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) за 15 дней</w:t>
            </w:r>
          </w:p>
          <w:p w14:paraId="441BEFF1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предоставление до </w:t>
            </w:r>
            <w:proofErr w:type="gramStart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10  адресов</w:t>
            </w:r>
            <w:proofErr w:type="gramEnd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электронной почты объемом до 2 </w:t>
            </w:r>
            <w:proofErr w:type="spellStart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гб</w:t>
            </w:r>
            <w:proofErr w:type="spellEnd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 каждый</w:t>
            </w:r>
          </w:p>
          <w:p w14:paraId="7ED0C717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спам-фильтр для почты</w:t>
            </w:r>
          </w:p>
          <w:p w14:paraId="2A72B5B1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срок действия </w:t>
            </w:r>
            <w:proofErr w:type="gramStart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настроек  -</w:t>
            </w:r>
            <w:proofErr w:type="gramEnd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12 месяцев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165B" w14:textId="77777777" w:rsidR="00BA6BE7" w:rsidRP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lang w:eastAsia="en-US" w:bidi="th-TH"/>
              </w:rPr>
              <w:t xml:space="preserve"> 6000 р.</w:t>
            </w:r>
          </w:p>
        </w:tc>
      </w:tr>
      <w:tr w:rsidR="00BA6BE7" w14:paraId="461B0F2E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95E2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«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Проф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 2»</w:t>
            </w:r>
          </w:p>
          <w:p w14:paraId="2245E41B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  <w:p w14:paraId="6E4CB3F3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t>Настройка ресурсов веб-сервера и виртуального почтового сервера</w:t>
            </w:r>
          </w:p>
          <w:p w14:paraId="0FA070CF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6EAC" w14:textId="77777777" w:rsidR="00BA6BE7" w:rsidRP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</w:pPr>
            <w:proofErr w:type="gramStart"/>
            <w:r w:rsidRPr="00BA6BE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  <w:t>Описание :</w:t>
            </w:r>
            <w:proofErr w:type="gramEnd"/>
          </w:p>
          <w:p w14:paraId="3FE67C2C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До </w:t>
            </w:r>
            <w:proofErr w:type="gramStart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5  Гб</w:t>
            </w:r>
            <w:proofErr w:type="gramEnd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дискового пространства</w:t>
            </w:r>
          </w:p>
          <w:p w14:paraId="2FCA7F34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резервное копирование сайта (</w:t>
            </w:r>
            <w:proofErr w:type="spellStart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backup</w:t>
            </w:r>
            <w:proofErr w:type="spellEnd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) за 15 дней</w:t>
            </w:r>
          </w:p>
          <w:p w14:paraId="067EAC76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Доступ по протоколу FTP</w:t>
            </w:r>
          </w:p>
          <w:p w14:paraId="44AAD1AE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предоставление до 15 адресов электронной почты электронной почты объемом до 2 </w:t>
            </w:r>
            <w:proofErr w:type="spellStart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гб</w:t>
            </w:r>
            <w:proofErr w:type="spellEnd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каждый</w:t>
            </w:r>
          </w:p>
          <w:p w14:paraId="683ADD7F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спам фильтр для почты</w:t>
            </w:r>
          </w:p>
          <w:p w14:paraId="35503072" w14:textId="77777777" w:rsidR="00BA6BE7" w:rsidRPr="00BA6BE7" w:rsidRDefault="00BA6BE7" w:rsidP="00BA6BE7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срок действия настроек хостинга - 12 месяцев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610D" w14:textId="77777777" w:rsidR="00BA6BE7" w:rsidRP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lang w:eastAsia="en-US" w:bidi="th-TH"/>
              </w:rPr>
              <w:t xml:space="preserve"> 6600 р.</w:t>
            </w:r>
          </w:p>
        </w:tc>
      </w:tr>
      <w:tr w:rsidR="00BA6BE7" w14:paraId="146B280E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414A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th-TH"/>
              </w:rPr>
            </w:pPr>
            <w:r>
              <w:rPr>
                <w:b/>
                <w:bCs/>
                <w:lang w:eastAsia="en-US" w:bidi="th-TH"/>
              </w:rPr>
              <w:t>«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th-TH"/>
              </w:rPr>
              <w:t>Проф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th-TH"/>
              </w:rPr>
              <w:t xml:space="preserve"> 3»</w:t>
            </w:r>
          </w:p>
          <w:p w14:paraId="182F64BD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  <w:p w14:paraId="6D386A9E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t>Настройка ресурсов веб-сервера и виртуального почтового сервера</w:t>
            </w:r>
          </w:p>
          <w:p w14:paraId="285F25F0" w14:textId="77777777" w:rsidR="00BA6BE7" w:rsidRDefault="00BA6BE7">
            <w:pPr>
              <w:spacing w:line="256" w:lineRule="auto"/>
              <w:rPr>
                <w:lang w:eastAsia="en-US" w:bidi="th-TH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2973" w14:textId="77777777" w:rsidR="00BA6BE7" w:rsidRP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proofErr w:type="gramStart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Описание :</w:t>
            </w:r>
            <w:proofErr w:type="gramEnd"/>
          </w:p>
          <w:p w14:paraId="432602A2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До 8 Гб дискового пространства</w:t>
            </w:r>
          </w:p>
          <w:p w14:paraId="41FD3B3B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резервное копирование сайта (</w:t>
            </w:r>
            <w:proofErr w:type="spellStart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backup</w:t>
            </w:r>
            <w:proofErr w:type="spellEnd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) за 15 дней</w:t>
            </w:r>
          </w:p>
          <w:p w14:paraId="2AD61662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Доступ по протоколу FTP</w:t>
            </w:r>
          </w:p>
          <w:p w14:paraId="7225802B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предоставление до 15 адресов электронной почты электронной почты объемом до 2 </w:t>
            </w:r>
            <w:proofErr w:type="spellStart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гб</w:t>
            </w:r>
            <w:proofErr w:type="spellEnd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каждый</w:t>
            </w:r>
          </w:p>
          <w:p w14:paraId="23B2F845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спам фильтр для почты</w:t>
            </w:r>
          </w:p>
          <w:p w14:paraId="23EB3247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срок действия настроек хостинга - 12 месяцев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A503" w14:textId="77777777" w:rsidR="00BA6BE7" w:rsidRPr="00BA6BE7" w:rsidRDefault="00BA6BE7">
            <w:pPr>
              <w:spacing w:line="256" w:lineRule="auto"/>
              <w:rPr>
                <w:lang w:eastAsia="en-US" w:bidi="th-TH"/>
              </w:rPr>
            </w:pPr>
            <w:r w:rsidRPr="00BA6BE7">
              <w:rPr>
                <w:lang w:eastAsia="en-US" w:bidi="th-TH"/>
              </w:rPr>
              <w:t>8400 р.</w:t>
            </w:r>
          </w:p>
        </w:tc>
      </w:tr>
      <w:tr w:rsidR="00BA6BE7" w14:paraId="269420F1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4AE5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«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Битрикс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 Стандарт»</w:t>
            </w:r>
          </w:p>
          <w:p w14:paraId="1D021AAB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  <w:p w14:paraId="74C5E61D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lastRenderedPageBreak/>
              <w:t>Настройка ресурсов веб-сервера и виртуального почтового сервера</w:t>
            </w:r>
          </w:p>
          <w:p w14:paraId="6719D820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2B8C" w14:textId="77777777" w:rsidR="00BA6BE7" w:rsidRP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</w:pPr>
            <w:proofErr w:type="gramStart"/>
            <w:r w:rsidRPr="00BA6BE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  <w:lastRenderedPageBreak/>
              <w:t>Описание :</w:t>
            </w:r>
            <w:proofErr w:type="gramEnd"/>
          </w:p>
          <w:p w14:paraId="40E49797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>До 7   дискового пространства</w:t>
            </w:r>
          </w:p>
          <w:p w14:paraId="1C984DC1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База данных -3</w:t>
            </w:r>
          </w:p>
          <w:p w14:paraId="19EBAD0C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lastRenderedPageBreak/>
              <w:t>FTP-аккаунты -2</w:t>
            </w:r>
          </w:p>
          <w:p w14:paraId="015A673A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ограничение используемой памяти (на процесс)-</w:t>
            </w:r>
            <w:proofErr w:type="gramStart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128  Мб</w:t>
            </w:r>
            <w:proofErr w:type="gramEnd"/>
          </w:p>
          <w:p w14:paraId="0436C296" w14:textId="77777777" w:rsidR="00BA6BE7" w:rsidRPr="00BA6BE7" w:rsidRDefault="00BA6BE7" w:rsidP="00BA6BE7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количество сайтов -1</w:t>
            </w:r>
          </w:p>
          <w:p w14:paraId="43D3B5E8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предоставление до </w:t>
            </w:r>
            <w:proofErr w:type="gramStart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7  адресов</w:t>
            </w:r>
            <w:proofErr w:type="gramEnd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 электронной почты не более 2гб каждый</w:t>
            </w:r>
          </w:p>
          <w:p w14:paraId="2BF65A36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спам фильтр для почты</w:t>
            </w:r>
          </w:p>
          <w:p w14:paraId="24EF8470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срок действия настроек - 12 месяцев</w:t>
            </w:r>
          </w:p>
          <w:p w14:paraId="13B886B8" w14:textId="77777777" w:rsidR="00BA6BE7" w:rsidRPr="00BA6BE7" w:rsidRDefault="00BA6BE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0601" w14:textId="77777777" w:rsidR="00BA6BE7" w:rsidRP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lang w:eastAsia="en-US" w:bidi="th-TH"/>
              </w:rPr>
              <w:lastRenderedPageBreak/>
              <w:t>7500 р.</w:t>
            </w:r>
          </w:p>
        </w:tc>
      </w:tr>
      <w:tr w:rsidR="00BA6BE7" w14:paraId="7E1BD244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8975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«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Битрикс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 Малый бизнес»</w:t>
            </w:r>
          </w:p>
          <w:p w14:paraId="4466010E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  <w:p w14:paraId="18434EBB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t>Настройка ресурсов веб-сервера и виртуального почтового сервера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0AD6" w14:textId="77777777" w:rsidR="00BA6BE7" w:rsidRP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</w:pPr>
            <w:proofErr w:type="gramStart"/>
            <w:r w:rsidRPr="00BA6BE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  <w:t>Описание :</w:t>
            </w:r>
            <w:proofErr w:type="gramEnd"/>
          </w:p>
          <w:p w14:paraId="731CA8B4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До   15 Гб дискового пространства</w:t>
            </w:r>
          </w:p>
          <w:p w14:paraId="2D80EFFC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База данных -6</w:t>
            </w:r>
          </w:p>
          <w:p w14:paraId="46837448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FTP-аккаунты -3</w:t>
            </w:r>
          </w:p>
          <w:p w14:paraId="3C10D0EA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ограничение используемой памяти (на процесс)-</w:t>
            </w:r>
            <w:proofErr w:type="gramStart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256  Мб</w:t>
            </w:r>
            <w:proofErr w:type="gramEnd"/>
          </w:p>
          <w:p w14:paraId="6C2B63EB" w14:textId="77777777" w:rsidR="00BA6BE7" w:rsidRPr="00BA6BE7" w:rsidRDefault="00BA6BE7" w:rsidP="00BA6BE7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количество сайтов </w:t>
            </w:r>
            <w:r w:rsidRPr="00BA6BE7"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>-2</w:t>
            </w:r>
          </w:p>
          <w:p w14:paraId="57A51014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предоставление до </w:t>
            </w:r>
            <w:proofErr w:type="gramStart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10  адресов</w:t>
            </w:r>
            <w:proofErr w:type="gramEnd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электронной почты не более 2 </w:t>
            </w:r>
            <w:proofErr w:type="spellStart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гб</w:t>
            </w:r>
            <w:proofErr w:type="spellEnd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каждый</w:t>
            </w:r>
          </w:p>
          <w:p w14:paraId="7266A3B5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спам фильтр для почты</w:t>
            </w:r>
          </w:p>
          <w:p w14:paraId="66A34BCA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срок действия настроек - 12 месяцев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7A19" w14:textId="77777777" w:rsidR="00BA6BE7" w:rsidRP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lang w:eastAsia="en-US" w:bidi="th-TH"/>
              </w:rPr>
              <w:t>9600 р.</w:t>
            </w:r>
          </w:p>
        </w:tc>
      </w:tr>
      <w:tr w:rsidR="00BA6BE7" w14:paraId="2F5332F1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7BF5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«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Битрикс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 Бизнес»</w:t>
            </w:r>
          </w:p>
          <w:p w14:paraId="1FC62638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  <w:p w14:paraId="0FB4FF60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t>Настройка ресурсов веб-сервера и виртуального почтового сервера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AEDD" w14:textId="77777777" w:rsidR="00BA6BE7" w:rsidRP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</w:pPr>
            <w:proofErr w:type="gramStart"/>
            <w:r w:rsidRPr="00BA6BE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  <w:t>Описание :</w:t>
            </w:r>
            <w:proofErr w:type="gramEnd"/>
          </w:p>
          <w:p w14:paraId="2E021579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До 30 Гб дискового пространства</w:t>
            </w:r>
          </w:p>
          <w:p w14:paraId="20FE9DD9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База данных -неограниченно</w:t>
            </w:r>
          </w:p>
          <w:p w14:paraId="62FA4DF8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FTP-аккаунты -10</w:t>
            </w:r>
          </w:p>
          <w:p w14:paraId="378E0F84" w14:textId="77777777" w:rsidR="00BA6BE7" w:rsidRPr="00BA6BE7" w:rsidRDefault="00BA6BE7" w:rsidP="00BA6BE7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количество сайтов</w:t>
            </w:r>
            <w:r w:rsidRPr="00BA6BE7"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 xml:space="preserve"> -30</w:t>
            </w:r>
          </w:p>
          <w:p w14:paraId="5FF60E6C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ограничение используемой памяти (на (на процесс)-</w:t>
            </w:r>
            <w:proofErr w:type="gramStart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512  Мб</w:t>
            </w:r>
            <w:proofErr w:type="gramEnd"/>
          </w:p>
          <w:p w14:paraId="7D942C68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предоставление до 15 адресов электронной почты не более 2гб каждый</w:t>
            </w:r>
          </w:p>
          <w:p w14:paraId="3878968E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спам фильтр для почты</w:t>
            </w:r>
          </w:p>
          <w:p w14:paraId="05349A55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срок действия настроек - 12 месяцев</w:t>
            </w:r>
          </w:p>
          <w:p w14:paraId="4E117310" w14:textId="77777777" w:rsidR="00BA6BE7" w:rsidRPr="00BA6BE7" w:rsidRDefault="00BA6BE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11E5" w14:textId="79EE093C" w:rsidR="00BA6BE7" w:rsidRP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lang w:eastAsia="en-US" w:bidi="th-TH"/>
              </w:rPr>
              <w:t xml:space="preserve"> 13200</w:t>
            </w:r>
            <w:r>
              <w:rPr>
                <w:rFonts w:asciiTheme="minorHAnsi" w:hAnsiTheme="minorHAnsi" w:cstheme="minorHAnsi"/>
                <w:lang w:eastAsia="en-US" w:bidi="th-TH"/>
              </w:rPr>
              <w:t xml:space="preserve"> р.</w:t>
            </w:r>
          </w:p>
        </w:tc>
      </w:tr>
      <w:tr w:rsidR="00BA6BE7" w14:paraId="554F110E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C99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«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Битрикс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 Супер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Проф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»</w:t>
            </w:r>
          </w:p>
          <w:p w14:paraId="2213D347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  <w:p w14:paraId="6D9D1F62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t>Настройка ресурсов веб-сервера и виртуального почтового сервера</w:t>
            </w:r>
          </w:p>
          <w:p w14:paraId="3FC9F594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F5B9" w14:textId="77777777" w:rsidR="00BA6BE7" w:rsidRP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</w:pPr>
            <w:proofErr w:type="gramStart"/>
            <w:r w:rsidRPr="00BA6BE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  <w:t>Описание :</w:t>
            </w:r>
            <w:proofErr w:type="gramEnd"/>
          </w:p>
          <w:p w14:paraId="21859493" w14:textId="77777777" w:rsidR="00BA6BE7" w:rsidRPr="00BA6BE7" w:rsidRDefault="00BA6BE7" w:rsidP="00BA6BE7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proofErr w:type="gramStart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До  40</w:t>
            </w:r>
            <w:proofErr w:type="gramEnd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 дискового пространства</w:t>
            </w:r>
          </w:p>
          <w:p w14:paraId="1CA18121" w14:textId="77777777" w:rsidR="00BA6BE7" w:rsidRPr="00BA6BE7" w:rsidRDefault="00BA6BE7" w:rsidP="00BA6BE7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предоставление доступа к протоколу сайта (FTP-доступ)</w:t>
            </w:r>
          </w:p>
          <w:p w14:paraId="7AE38B87" w14:textId="77777777" w:rsidR="00BA6BE7" w:rsidRPr="00BA6BE7" w:rsidRDefault="00BA6BE7" w:rsidP="00BA6BE7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резервное копирование сайта (</w:t>
            </w:r>
            <w:proofErr w:type="spellStart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backup</w:t>
            </w:r>
            <w:proofErr w:type="spellEnd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) за 15 дней</w:t>
            </w:r>
          </w:p>
          <w:p w14:paraId="066CB142" w14:textId="77777777" w:rsidR="00BA6BE7" w:rsidRPr="00BA6BE7" w:rsidRDefault="00BA6BE7" w:rsidP="00BA6BE7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предоставление до 20 адресов электронной почты   объемом до 2 </w:t>
            </w:r>
            <w:proofErr w:type="spellStart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гб</w:t>
            </w:r>
            <w:proofErr w:type="spellEnd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каждый</w:t>
            </w:r>
          </w:p>
          <w:p w14:paraId="12D8E428" w14:textId="77777777" w:rsidR="00BA6BE7" w:rsidRPr="00BA6BE7" w:rsidRDefault="00BA6BE7" w:rsidP="00BA6BE7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спам фильтр для почты</w:t>
            </w:r>
          </w:p>
          <w:p w14:paraId="25B58855" w14:textId="77777777" w:rsidR="00BA6BE7" w:rsidRP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срок действия </w:t>
            </w:r>
            <w:proofErr w:type="gramStart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настроек  -</w:t>
            </w:r>
            <w:proofErr w:type="gramEnd"/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12 месяцев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E864" w14:textId="262CF384" w:rsidR="00BA6BE7" w:rsidRP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lang w:eastAsia="en-US" w:bidi="th-TH"/>
              </w:rPr>
              <w:t>21000 р.</w:t>
            </w:r>
          </w:p>
        </w:tc>
      </w:tr>
      <w:tr w:rsidR="00BA6BE7" w14:paraId="480F1106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FED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«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Битрикс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 Профессионал»</w:t>
            </w:r>
          </w:p>
          <w:p w14:paraId="312B98C5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  <w:p w14:paraId="709096F4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t>Настройка ресурсов веб-сервера и виртуального почтового сервера</w:t>
            </w:r>
          </w:p>
          <w:p w14:paraId="75FC033A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BA2F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  <w:t>Описание :</w:t>
            </w:r>
            <w:proofErr w:type="gramEnd"/>
          </w:p>
          <w:p w14:paraId="16378F7E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До 65 Гб дискового пространства</w:t>
            </w:r>
          </w:p>
          <w:p w14:paraId="6C889642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База данных -неограниченно</w:t>
            </w:r>
          </w:p>
          <w:p w14:paraId="4EF958BD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FTP-аккаунты -10</w:t>
            </w:r>
          </w:p>
          <w:p w14:paraId="4ECE20C1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ограничение используемой памяти (на процесс)-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512  Мб</w:t>
            </w:r>
            <w:proofErr w:type="gramEnd"/>
          </w:p>
          <w:p w14:paraId="54CB5AA3" w14:textId="77777777" w:rsidR="00BA6BE7" w:rsidRDefault="00BA6BE7" w:rsidP="00BA6BE7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количество сайтов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 xml:space="preserve"> -40</w:t>
            </w:r>
          </w:p>
          <w:p w14:paraId="186106D8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предоставление до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20  адресов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электронной почты не более 2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гб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каждый</w:t>
            </w:r>
          </w:p>
          <w:p w14:paraId="5D5047F6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спам фильтр для почты</w:t>
            </w:r>
          </w:p>
          <w:p w14:paraId="6BE58ABF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срок действия настроек - 12 месяцев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AE2E" w14:textId="1D808AB6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42000</w:t>
            </w:r>
          </w:p>
        </w:tc>
      </w:tr>
      <w:tr w:rsidR="00BA6BE7" w14:paraId="780C9494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E5C1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«Дополнительный»</w:t>
            </w:r>
          </w:p>
          <w:p w14:paraId="5AD6D708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 w:bidi="th-TH"/>
              </w:rPr>
              <w:lastRenderedPageBreak/>
              <w:t>Настройка ресурсов веб-сервера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3767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  <w:lastRenderedPageBreak/>
              <w:t>Описание</w:t>
            </w:r>
          </w:p>
          <w:p w14:paraId="5FCE6107" w14:textId="77777777" w:rsidR="00BA6BE7" w:rsidRDefault="00BA6BE7">
            <w:pPr>
              <w:spacing w:line="256" w:lineRule="auto"/>
              <w:rPr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lastRenderedPageBreak/>
              <w:t xml:space="preserve">+ дополнительное дисковое пространство до 5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гб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3811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lastRenderedPageBreak/>
              <w:t>6000 р</w:t>
            </w:r>
          </w:p>
        </w:tc>
      </w:tr>
      <w:tr w:rsidR="00BA6BE7" w14:paraId="1AA423A7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D8A5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«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Битрикс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 24 круглый год»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(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 w:eastAsia="en-US" w:bidi="th-TH"/>
              </w:rPr>
              <w:t>CRM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+сайт)</w:t>
            </w:r>
          </w:p>
          <w:p w14:paraId="22FFF48E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  <w:p w14:paraId="5055B16B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t xml:space="preserve">Настройка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t>ресурсов  веб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t>-сервера и виртуального почтового сервера</w:t>
            </w:r>
          </w:p>
          <w:p w14:paraId="02843ACE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97A7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  <w:t>Описание :</w:t>
            </w:r>
            <w:proofErr w:type="gramEnd"/>
          </w:p>
          <w:p w14:paraId="4E569898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100ГБ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sata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20ГБ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ssd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на основном сервере</w:t>
            </w:r>
          </w:p>
          <w:p w14:paraId="6B28CF2A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100ГБ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sata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на основном сервере для резервной копии</w:t>
            </w:r>
          </w:p>
          <w:p w14:paraId="17A07732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300ГБ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sata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под резервные копии на резервном сервере</w:t>
            </w:r>
          </w:p>
          <w:p w14:paraId="0209733D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предоставление до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20  адресов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электронной почты не более 2гб каждый</w:t>
            </w:r>
          </w:p>
          <w:p w14:paraId="3F9695DF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срок действия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настроек  -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12 месяцев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5406" w14:textId="77777777" w:rsidR="00BA6BE7" w:rsidRDefault="00BA6BE7">
            <w:pPr>
              <w:spacing w:line="256" w:lineRule="auto"/>
              <w:rPr>
                <w:lang w:eastAsia="en-US" w:bidi="th-TH"/>
              </w:rPr>
            </w:pPr>
            <w:r>
              <w:rPr>
                <w:lang w:eastAsia="en-US" w:bidi="th-TH"/>
              </w:rPr>
              <w:t>51 600 р.</w:t>
            </w:r>
          </w:p>
        </w:tc>
      </w:tr>
      <w:tr w:rsidR="00BA6BE7" w14:paraId="3AA6C00A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7D5C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«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Битрикс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 24 квартал»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(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 w:eastAsia="en-US" w:bidi="th-TH"/>
              </w:rPr>
              <w:t>CRM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+сайт)</w:t>
            </w:r>
          </w:p>
          <w:p w14:paraId="48EDF508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  <w:p w14:paraId="6BDE201A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t>Настройка ресурсов, веб-сервера и виртуального почтового сервера</w:t>
            </w:r>
          </w:p>
          <w:p w14:paraId="43826A60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B21F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  <w:t>Описание :</w:t>
            </w:r>
            <w:proofErr w:type="gramEnd"/>
          </w:p>
          <w:p w14:paraId="5CB959E1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100ГБ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sata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20ГБ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ssd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на основном сервере</w:t>
            </w:r>
          </w:p>
          <w:p w14:paraId="4DB9E813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100ГБ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sata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на основном сервере для резервной копии</w:t>
            </w:r>
          </w:p>
          <w:p w14:paraId="70090AD9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300ГБ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sata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под резервные копии на резервном сервере</w:t>
            </w:r>
          </w:p>
          <w:p w14:paraId="25F220E4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предоставление до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20  адресов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электронной почты не более 2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гб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каждый</w:t>
            </w:r>
          </w:p>
          <w:p w14:paraId="54E4A09F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срок действия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настроек  –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3 месяца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CCC6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12 900 р</w:t>
            </w:r>
          </w:p>
        </w:tc>
      </w:tr>
      <w:tr w:rsidR="00BA6BE7" w14:paraId="1BF05D1A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1FFE" w14:textId="77777777" w:rsidR="00BA6BE7" w:rsidRDefault="00BA6BE7">
            <w:pPr>
              <w:pStyle w:val="a3"/>
              <w:spacing w:line="254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«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 w:eastAsia="en-US" w:bidi="th-TH"/>
              </w:rPr>
              <w:t>e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 w:eastAsia="en-US" w:bidi="th-TH"/>
              </w:rPr>
              <w:t>mail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 в домене на 1 год»</w:t>
            </w:r>
          </w:p>
          <w:p w14:paraId="7A321D60" w14:textId="77777777" w:rsidR="00BA6BE7" w:rsidRDefault="00BA6BE7">
            <w:pPr>
              <w:pStyle w:val="a3"/>
              <w:spacing w:line="254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t xml:space="preserve">Настройка программного обеспечения почтового хостинг-сервера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DE5D" w14:textId="77777777" w:rsidR="00BA6BE7" w:rsidRDefault="00BA6BE7">
            <w:pPr>
              <w:pStyle w:val="a3"/>
              <w:spacing w:line="254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 xml:space="preserve">Настройка программного обеспечения почтового хостинг-сервера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>( без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 xml:space="preserve"> предоставления хостинга сайта)   Минимальный пакет – до 3 адресов на 12 месяцев не более 2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>гб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 xml:space="preserve"> каждый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br/>
              <w:t xml:space="preserve">Более 3-х ящиков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849B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</w:p>
          <w:p w14:paraId="42B3FAA9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</w:p>
          <w:p w14:paraId="0DA402C2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1500 р.</w:t>
            </w:r>
          </w:p>
          <w:p w14:paraId="680A8C63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</w:p>
          <w:p w14:paraId="77B8AFD7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350 р./1 шт.</w:t>
            </w:r>
          </w:p>
          <w:p w14:paraId="033ED14E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</w:p>
        </w:tc>
      </w:tr>
      <w:tr w:rsidR="00BA6BE7" w14:paraId="6EBC38D4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7806" w14:textId="77777777" w:rsidR="00BA6BE7" w:rsidRDefault="00BA6BE7">
            <w:pPr>
              <w:pStyle w:val="a3"/>
              <w:spacing w:line="254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«Дополнительный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br/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 w:eastAsia="en-US" w:bidi="th-TH"/>
              </w:rPr>
              <w:t>e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 w:eastAsia="en-US" w:bidi="th-TH"/>
              </w:rPr>
              <w:t>mail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 на 1 год»</w:t>
            </w:r>
          </w:p>
          <w:p w14:paraId="31797D42" w14:textId="77777777" w:rsidR="00BA6BE7" w:rsidRDefault="00BA6BE7">
            <w:pPr>
              <w:pStyle w:val="a3"/>
              <w:spacing w:line="254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t xml:space="preserve">Настройка программного обеспечения почтового хостинг-сервера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2937" w14:textId="77777777" w:rsidR="00BA6BE7" w:rsidRDefault="00BA6BE7">
            <w:pPr>
              <w:pStyle w:val="a3"/>
              <w:spacing w:line="254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 xml:space="preserve">Настройка программного обеспечения почтового хостинг-сервера сверх выбранного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>пакета  (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>минимальный пакет) на 12 месяцев</w:t>
            </w:r>
          </w:p>
          <w:p w14:paraId="1F84ED76" w14:textId="77777777" w:rsidR="00BA6BE7" w:rsidRDefault="00BA6BE7">
            <w:pPr>
              <w:pStyle w:val="a3"/>
              <w:spacing w:line="254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>Более 3-х ящиков</w:t>
            </w:r>
          </w:p>
          <w:p w14:paraId="49969079" w14:textId="77777777" w:rsidR="00BA6BE7" w:rsidRDefault="00BA6BE7">
            <w:pPr>
              <w:pStyle w:val="a3"/>
              <w:spacing w:line="254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4C2C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lang w:eastAsia="en-US" w:bidi="th-TH"/>
              </w:rPr>
              <w:t>1050 р./3 шт.</w:t>
            </w:r>
          </w:p>
          <w:p w14:paraId="6E440222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</w:p>
          <w:p w14:paraId="4212BD80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</w:p>
          <w:p w14:paraId="63FCA7BF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proofErr w:type="gramStart"/>
            <w:r>
              <w:rPr>
                <w:rFonts w:asciiTheme="minorHAnsi" w:hAnsiTheme="minorHAnsi" w:cstheme="minorHAnsi"/>
                <w:lang w:eastAsia="en-US" w:bidi="th-TH"/>
              </w:rPr>
              <w:t>350  р.</w:t>
            </w:r>
            <w:proofErr w:type="gramEnd"/>
            <w:r>
              <w:rPr>
                <w:rFonts w:asciiTheme="minorHAnsi" w:hAnsiTheme="minorHAnsi" w:cstheme="minorHAnsi"/>
                <w:lang w:eastAsia="en-US" w:bidi="th-TH"/>
              </w:rPr>
              <w:t xml:space="preserve">/1 </w:t>
            </w:r>
            <w:proofErr w:type="spellStart"/>
            <w:r>
              <w:rPr>
                <w:rFonts w:asciiTheme="minorHAnsi" w:hAnsiTheme="minorHAnsi" w:cstheme="minorHAnsi"/>
                <w:lang w:eastAsia="en-US" w:bidi="th-TH"/>
              </w:rPr>
              <w:t>шт</w:t>
            </w:r>
            <w:proofErr w:type="spellEnd"/>
          </w:p>
        </w:tc>
      </w:tr>
      <w:tr w:rsidR="00BA6BE7" w14:paraId="5BCEFC6A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132D" w14:textId="77777777" w:rsidR="00BA6BE7" w:rsidRPr="00BA6BE7" w:rsidRDefault="00BA6BE7">
            <w:pPr>
              <w:pStyle w:val="a3"/>
              <w:spacing w:line="254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proofErr w:type="gramStart"/>
            <w:r w:rsidRPr="00BA6BE7"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Дополнительное  дисковое</w:t>
            </w:r>
            <w:proofErr w:type="gramEnd"/>
            <w:r w:rsidRPr="00BA6BE7"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 пространство для почтового сервера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906B" w14:textId="77777777" w:rsidR="00BA6BE7" w:rsidRPr="00BA6BE7" w:rsidRDefault="00BA6BE7">
            <w:pPr>
              <w:pStyle w:val="a3"/>
              <w:spacing w:line="254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 xml:space="preserve">Выделение дополнительного дискового </w:t>
            </w:r>
            <w:proofErr w:type="gramStart"/>
            <w:r w:rsidRPr="00BA6BE7"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>пространства  3</w:t>
            </w:r>
            <w:proofErr w:type="gramEnd"/>
            <w:r w:rsidRPr="00BA6BE7"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 xml:space="preserve"> </w:t>
            </w:r>
            <w:proofErr w:type="spellStart"/>
            <w:r w:rsidRPr="00BA6BE7"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>гб</w:t>
            </w:r>
            <w:proofErr w:type="spellEnd"/>
            <w:r w:rsidRPr="00BA6BE7"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 xml:space="preserve"> на один адрес электронной почты на 12 мес.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485E" w14:textId="77777777" w:rsidR="00BA6BE7" w:rsidRP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lang w:eastAsia="en-US" w:bidi="th-TH"/>
              </w:rPr>
              <w:t>550 р.</w:t>
            </w:r>
          </w:p>
        </w:tc>
      </w:tr>
      <w:tr w:rsidR="00BA6BE7" w14:paraId="69A8C8A8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462D" w14:textId="77777777" w:rsidR="00BA6BE7" w:rsidRDefault="00BA6BE7">
            <w:pPr>
              <w:pStyle w:val="a3"/>
              <w:spacing w:line="254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«@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 w:bidi="th-TH"/>
              </w:rPr>
              <w:t>domen.r52.ru»</w:t>
            </w:r>
          </w:p>
          <w:p w14:paraId="21AEF3C2" w14:textId="77777777" w:rsidR="00BA6BE7" w:rsidRDefault="00BA6BE7">
            <w:pPr>
              <w:pStyle w:val="a3"/>
              <w:spacing w:line="254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t xml:space="preserve">Настройка программного обеспечения почтового хостинг-сервера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10EC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>Настройка программного обеспечения почтового хостинг-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>сервера  минимальный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 xml:space="preserve"> пакет  в домене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domen.r52.ru (до 3 шт.) на 12 месяцев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1776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val="en-US"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1500 р.</w:t>
            </w:r>
          </w:p>
        </w:tc>
      </w:tr>
      <w:tr w:rsidR="00BA6BE7" w14:paraId="47245443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B71E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Публикация сайта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A475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Публикация на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сервере  Исполнителя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сайта, созданного в компании Р52.РУ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FCEF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Бесплатно</w:t>
            </w:r>
          </w:p>
        </w:tc>
      </w:tr>
      <w:tr w:rsidR="00BA6BE7" w14:paraId="1B4FA43E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5658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Запись сайта на носитель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5D2A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Скачивание сайта с веб-сервера и запись на электронный носитель, предоставленный Заказчиком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DD04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3000 р.</w:t>
            </w:r>
          </w:p>
        </w:tc>
      </w:tr>
      <w:tr w:rsidR="00BA6BE7" w14:paraId="6861277B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A46E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Адаптация программного обеспечения и настройка ресурсов хостинг-сервера: создание доменной зоны в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nnov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.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ru</w:t>
            </w:r>
            <w:proofErr w:type="spellEnd"/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FBDB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В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зоне .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nnov.ru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EFFA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700 р.</w:t>
            </w:r>
          </w:p>
        </w:tc>
      </w:tr>
      <w:tr w:rsidR="00BA6BE7" w14:paraId="67B768B0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7578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Адаптация программного обеспечения и настройка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lastRenderedPageBreak/>
              <w:t xml:space="preserve">ресурсов хостинг-сервера: создание доменной зоны в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52.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ru</w:t>
            </w:r>
            <w:proofErr w:type="spellEnd"/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69FD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lastRenderedPageBreak/>
              <w:t xml:space="preserve">В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зоне  .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r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52.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ru</w:t>
            </w:r>
            <w:proofErr w:type="spellEnd"/>
          </w:p>
          <w:p w14:paraId="3C6DF03E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( только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 при условии хостинга в 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R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52.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RU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527D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700 р.</w:t>
            </w:r>
          </w:p>
        </w:tc>
      </w:tr>
      <w:tr w:rsidR="00BA6BE7" w14:paraId="5F85E971" w14:textId="77777777" w:rsidTr="00BA6BE7">
        <w:trPr>
          <w:trHeight w:val="739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1BA2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Адаптация программного обеспечения и настройка ресурсов хостинг-сервера: доменная зона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nnov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.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ru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 на 1 год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B459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В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зоне .</w:t>
            </w:r>
            <w:proofErr w:type="spellStart"/>
            <w:proofErr w:type="gramEnd"/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nnov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.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ru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9167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1000р</w:t>
            </w:r>
          </w:p>
        </w:tc>
      </w:tr>
      <w:tr w:rsidR="00BA6BE7" w14:paraId="73C6B71A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89C4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Адаптация программного обеспечения и настройка ресурсов хостинг-сервера: доменная </w:t>
            </w:r>
            <w:proofErr w:type="gramStart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зона  .</w:t>
            </w:r>
            <w:proofErr w:type="gramEnd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52.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ru</w:t>
            </w:r>
            <w:proofErr w:type="spellEnd"/>
            <w:r w:rsidRPr="00BA6BE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на 1 год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E565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В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зоне .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r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52.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ru</w:t>
            </w:r>
            <w:proofErr w:type="spellEnd"/>
          </w:p>
          <w:p w14:paraId="389B0838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( только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 при условии хостинга в 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R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52.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RU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0C7C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900 р.</w:t>
            </w:r>
          </w:p>
        </w:tc>
      </w:tr>
      <w:tr w:rsidR="00BA6BE7" w14:paraId="3DD00164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5A48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Адаптация программного обеспечения и настройка ресурсов хостинг-сервера: создание доменной зоны .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ru</w:t>
            </w:r>
            <w:proofErr w:type="spellEnd"/>
            <w:r w:rsidRPr="00BA6BE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и .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рф</w:t>
            </w:r>
            <w:proofErr w:type="spellEnd"/>
            <w:proofErr w:type="gramEnd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 на 1 год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3D1F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В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зоне .</w:t>
            </w:r>
            <w:proofErr w:type="spellStart"/>
            <w:proofErr w:type="gramEnd"/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ru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,.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рф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, .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943E" w14:textId="77777777" w:rsidR="00BA6BE7" w:rsidRPr="00DB09AC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eastAsia="en-US" w:bidi="th-TH"/>
              </w:rPr>
              <w:t>1000 р.</w:t>
            </w:r>
          </w:p>
        </w:tc>
      </w:tr>
      <w:tr w:rsidR="00BA6BE7" w14:paraId="558A4AD0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1E42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Адаптация программного обеспечения и настройка ресурсов хостинг-сервера: создание доменной зоны .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su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, </w:t>
            </w:r>
            <w:r w:rsidRPr="00DB09A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.</w:t>
            </w:r>
            <w:r w:rsidRPr="00DB09A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info</w:t>
            </w:r>
            <w:r w:rsidRPr="00BA6BE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на 1 год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CE5F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В зоне .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su</w:t>
            </w:r>
            <w:proofErr w:type="spellEnd"/>
            <w:r w:rsidRPr="00DB09AC"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, </w:t>
            </w:r>
            <w:r w:rsidRPr="00DB09AC"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.info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1138" w14:textId="77777777" w:rsidR="00BA6BE7" w:rsidRPr="00DB09AC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val="en-US" w:eastAsia="en-US" w:bidi="th-TH"/>
              </w:rPr>
              <w:t>1500</w:t>
            </w:r>
            <w:r w:rsidRPr="00DB09AC">
              <w:rPr>
                <w:rFonts w:asciiTheme="minorHAnsi" w:hAnsiTheme="minorHAnsi" w:cstheme="minorHAnsi"/>
                <w:lang w:eastAsia="en-US" w:bidi="th-TH"/>
              </w:rPr>
              <w:t xml:space="preserve"> р.</w:t>
            </w:r>
          </w:p>
        </w:tc>
      </w:tr>
      <w:tr w:rsidR="00BA6BE7" w14:paraId="5198CBEF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F39E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Адаптация программного обеспечения и настройка ресурсов хостинг-сервера: создание доменной зоны 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.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com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 на 1 год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B702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В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зоне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 xml:space="preserve"> .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com,  org</w:t>
            </w:r>
            <w:proofErr w:type="gram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B3ED" w14:textId="77777777" w:rsidR="00BA6BE7" w:rsidRPr="00DB09AC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val="en-US" w:eastAsia="en-US" w:bidi="th-TH"/>
              </w:rPr>
              <w:t>3800</w:t>
            </w:r>
            <w:r w:rsidRPr="00DB09AC">
              <w:rPr>
                <w:rFonts w:asciiTheme="minorHAnsi" w:hAnsiTheme="minorHAnsi" w:cstheme="minorHAnsi"/>
                <w:lang w:eastAsia="en-US" w:bidi="th-TH"/>
              </w:rPr>
              <w:t xml:space="preserve"> р</w:t>
            </w:r>
          </w:p>
          <w:p w14:paraId="5D6A49A9" w14:textId="40825844" w:rsidR="00BA6BE7" w:rsidRPr="00DB09AC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val="en-US" w:eastAsia="en-US" w:bidi="th-TH"/>
              </w:rPr>
              <w:t xml:space="preserve"> </w:t>
            </w:r>
          </w:p>
        </w:tc>
      </w:tr>
      <w:tr w:rsidR="00BA6BE7" w14:paraId="6C68AB75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6D1C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Адаптация программного обеспечения и настройка ресурсов хостинг-сервера: создание доменной зоны 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net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 на 1 год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AA7C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В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зоне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 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net</w:t>
            </w:r>
            <w:proofErr w:type="gram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0C52" w14:textId="77777777" w:rsidR="00BA6BE7" w:rsidRPr="00DB09AC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eastAsia="en-US" w:bidi="th-TH"/>
              </w:rPr>
              <w:t xml:space="preserve">4000 р </w:t>
            </w:r>
          </w:p>
          <w:p w14:paraId="14B48540" w14:textId="6380FFFE" w:rsidR="00BA6BE7" w:rsidRPr="00DB09AC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</w:p>
        </w:tc>
      </w:tr>
      <w:tr w:rsidR="00BA6BE7" w14:paraId="02E55A5F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A516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Адаптация программного обеспечения и настройка ресурсов хостинг-сервера: доменная зона .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ru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 ,</w:t>
            </w:r>
            <w:proofErr w:type="gramEnd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 .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рф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 на 1 год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00F3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В зоне .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ru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 .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рф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60D0" w14:textId="77777777" w:rsidR="00BA6BE7" w:rsidRPr="00DB09AC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eastAsia="en-US" w:bidi="th-TH"/>
              </w:rPr>
              <w:t xml:space="preserve">1500 р. </w:t>
            </w:r>
          </w:p>
          <w:p w14:paraId="6C93F330" w14:textId="66E9A490" w:rsidR="00BA6BE7" w:rsidRPr="00DB09AC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</w:p>
        </w:tc>
      </w:tr>
      <w:tr w:rsidR="00BA6BE7" w14:paraId="378D526F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B193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Адаптация программного обеспечения и настройка ресурсов хостинг-сервера: доменная зона .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su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 на 1 год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1DAF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В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зоне  .</w:t>
            </w:r>
            <w:proofErr w:type="spellStart"/>
            <w:proofErr w:type="gramEnd"/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su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A5C9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eastAsia="en-US" w:bidi="th-TH"/>
              </w:rPr>
              <w:t>2600 р.</w:t>
            </w:r>
          </w:p>
          <w:p w14:paraId="28A0B004" w14:textId="2C5B1ABB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</w:p>
        </w:tc>
      </w:tr>
      <w:tr w:rsidR="00BA6BE7" w14:paraId="0648075D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4304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Адаптация программного обеспечения и настройка ресурсов хостинг-сервера: доменная зона 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com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, 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org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 на 1 год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D05C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В зоне 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com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, 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org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4671" w14:textId="218E80DF" w:rsidR="00DB09AC" w:rsidRDefault="00BA6BE7" w:rsidP="00DB09AC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eastAsia="en-US" w:bidi="th-TH"/>
              </w:rPr>
              <w:t>5700</w:t>
            </w:r>
            <w:r>
              <w:rPr>
                <w:rFonts w:asciiTheme="minorHAnsi" w:hAnsiTheme="minorHAnsi" w:cstheme="minorHAnsi"/>
                <w:lang w:eastAsia="en-US" w:bidi="th-TH"/>
              </w:rPr>
              <w:t xml:space="preserve"> </w:t>
            </w:r>
          </w:p>
          <w:p w14:paraId="213841FB" w14:textId="3E1D396C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</w:p>
        </w:tc>
      </w:tr>
      <w:tr w:rsidR="00BA6BE7" w14:paraId="735CBB5E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31B6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Адаптация программного обеспечения и настройка ресурсов хостинг-сервера: доменная зона </w:t>
            </w: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 w:bidi="th-TH"/>
              </w:rPr>
              <w:t>.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n-US" w:bidi="th-TH"/>
              </w:rPr>
              <w:t>net</w:t>
            </w:r>
            <w:r w:rsidRPr="00BA6BE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 на</w:t>
            </w:r>
            <w:proofErr w:type="gramEnd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 1 год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CC10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В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зоне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 xml:space="preserve">  .net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 xml:space="preserve">,  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5D73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eastAsia="en-US" w:bidi="th-TH"/>
              </w:rPr>
              <w:t>6</w:t>
            </w:r>
            <w:r w:rsidRPr="00DB09AC">
              <w:rPr>
                <w:rFonts w:asciiTheme="minorHAnsi" w:hAnsiTheme="minorHAnsi" w:cstheme="minorHAnsi"/>
                <w:lang w:val="en-US" w:eastAsia="en-US" w:bidi="th-TH"/>
              </w:rPr>
              <w:t>0</w:t>
            </w:r>
            <w:r w:rsidRPr="00DB09AC">
              <w:rPr>
                <w:rFonts w:asciiTheme="minorHAnsi" w:hAnsiTheme="minorHAnsi" w:cstheme="minorHAnsi"/>
                <w:lang w:eastAsia="en-US" w:bidi="th-TH"/>
              </w:rPr>
              <w:t>00 р.</w:t>
            </w:r>
          </w:p>
          <w:p w14:paraId="74CCE43C" w14:textId="72F2B291" w:rsidR="00BA6BE7" w:rsidRDefault="00BA6BE7">
            <w:pPr>
              <w:spacing w:line="276" w:lineRule="auto"/>
              <w:rPr>
                <w:rFonts w:asciiTheme="minorHAnsi" w:hAnsiTheme="minorHAnsi" w:cstheme="minorHAnsi"/>
                <w:lang w:val="en-US" w:eastAsia="en-US" w:bidi="th-TH"/>
              </w:rPr>
            </w:pPr>
            <w:r>
              <w:rPr>
                <w:rFonts w:asciiTheme="minorHAnsi" w:hAnsiTheme="minorHAnsi" w:cstheme="minorHAnsi"/>
                <w:lang w:val="en-US" w:eastAsia="en-US" w:bidi="th-TH"/>
              </w:rPr>
              <w:t xml:space="preserve"> </w:t>
            </w:r>
          </w:p>
        </w:tc>
      </w:tr>
      <w:tr w:rsidR="00BA6BE7" w14:paraId="31CC98D5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02CE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lastRenderedPageBreak/>
              <w:t xml:space="preserve">Адаптация программного обеспечения и настройка ресурсов хостинг-сервера: доменная зона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 w:bidi="th-TH"/>
              </w:rPr>
              <w:t>.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n-US" w:bidi="th-TH"/>
              </w:rPr>
              <w:t>info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 w:bidi="th-TH"/>
              </w:rPr>
              <w:t>.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n-US" w:bidi="th-TH"/>
              </w:rPr>
              <w:t>biz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, 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pro</w:t>
            </w:r>
            <w:r w:rsidRPr="00BA6BE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на 1 год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63D8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В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зоне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 xml:space="preserve">  .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info, .pro, .biz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0220" w14:textId="2F780CC8" w:rsidR="00BA6BE7" w:rsidRPr="00DB09AC" w:rsidRDefault="00BA6BE7" w:rsidP="00DB09AC">
            <w:r w:rsidRPr="00DB09AC">
              <w:t>8600</w:t>
            </w:r>
            <w:r w:rsidR="00DB09AC">
              <w:t xml:space="preserve"> р.</w:t>
            </w:r>
          </w:p>
          <w:p w14:paraId="076E695C" w14:textId="63B9676C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FF0000"/>
                <w:lang w:eastAsia="en-US" w:bidi="th-TH"/>
              </w:rPr>
              <w:t xml:space="preserve"> </w:t>
            </w:r>
          </w:p>
        </w:tc>
      </w:tr>
      <w:tr w:rsidR="00BA6BE7" w14:paraId="3B4239D3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F5E1" w14:textId="77777777" w:rsidR="00BA6BE7" w:rsidRDefault="00BA6BE7">
            <w:pPr>
              <w:pStyle w:val="a3"/>
              <w:spacing w:line="254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Настройка программного обеспечения хостинг-сервера в соответствии с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en-US" w:eastAsia="en-US" w:bidi="th-TH"/>
              </w:rPr>
              <w:t>dns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 w:eastAsia="en-US" w:bidi="th-TH"/>
              </w:rPr>
              <w:t>ns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0.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 w:eastAsia="en-US" w:bidi="th-TH"/>
              </w:rPr>
              <w:t>r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52.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en-US" w:eastAsia="en-US" w:bidi="th-TH"/>
              </w:rPr>
              <w:t>ru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 на 1 год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6BB1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Настройка DNS зоны r52.ru на 1 домен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2C8E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2000 р.</w:t>
            </w:r>
          </w:p>
        </w:tc>
      </w:tr>
      <w:tr w:rsidR="00BA6BE7" w14:paraId="0764088A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1F41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Смена администратора домена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E505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В домене .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ru</w:t>
            </w:r>
            <w:proofErr w:type="spellEnd"/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, .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рф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su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, </w:t>
            </w:r>
            <w:r>
              <w:rPr>
                <w:rFonts w:asciiTheme="minorHAnsi" w:hAnsiTheme="minorHAnsi" w:cstheme="minorHAnsi"/>
                <w:sz w:val="19"/>
                <w:szCs w:val="19"/>
                <w:lang w:eastAsia="en-US" w:bidi="th-TH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net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, 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com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, 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org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B393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eastAsia="en-US" w:bidi="th-TH"/>
              </w:rPr>
              <w:t>3000 р.</w:t>
            </w:r>
          </w:p>
        </w:tc>
      </w:tr>
      <w:tr w:rsidR="00BA6BE7" w14:paraId="7AE07359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4C75" w14:textId="77777777" w:rsidR="00BA6BE7" w:rsidRDefault="00BA6BE7">
            <w:pPr>
              <w:spacing w:line="256" w:lineRule="auto"/>
              <w:rPr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Повторная отправка оригиналов документов в бумажном виде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F26F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 В случае, если Заказчик не принимает документы по ЭДО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3C34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200 р.</w:t>
            </w:r>
          </w:p>
        </w:tc>
      </w:tr>
      <w:tr w:rsidR="00BA6BE7" w14:paraId="120F702D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2315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Восстановление заблокированного сайта из архива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98F2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При наличии технической возможности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5E39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3000 р.</w:t>
            </w:r>
          </w:p>
        </w:tc>
      </w:tr>
      <w:tr w:rsidR="00BA6BE7" w14:paraId="18535350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1C0D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Адаптация программного обеспечения хостинг-сервера Настройка программного обеспечения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« SSL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» на 1 год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1747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</w:p>
          <w:p w14:paraId="0D2E090A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AlphaSSL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7D0E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eastAsia="en-US" w:bidi="th-TH"/>
              </w:rPr>
              <w:t>3500 р.</w:t>
            </w:r>
          </w:p>
        </w:tc>
      </w:tr>
      <w:tr w:rsidR="00BA6BE7" w14:paraId="3C300D2D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D3A4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Тариф на техподдержку Мини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2188" w14:textId="77777777" w:rsidR="00BA6BE7" w:rsidRPr="00DB09AC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Персональный менеджер, услуги по тарифу</w:t>
            </w:r>
          </w:p>
          <w:p w14:paraId="54AE27E9" w14:textId="77777777" w:rsidR="00BA6BE7" w:rsidRPr="00DB09AC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https://r52.ru/services/development/website-development/tarify-na-tekhpodderzhku/?clear_cache=Y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F6C1" w14:textId="77777777" w:rsidR="00BA6BE7" w:rsidRPr="00DB09AC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eastAsia="en-US" w:bidi="th-TH"/>
              </w:rPr>
              <w:t>9000 р</w:t>
            </w:r>
          </w:p>
        </w:tc>
      </w:tr>
      <w:tr w:rsidR="00BA6BE7" w14:paraId="5ABCFA56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40A1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Тариф на техподдержку Оптима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2CB1" w14:textId="77777777" w:rsidR="00BA6BE7" w:rsidRPr="00DB09AC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Персональный менеджер, услуги по тарифу</w:t>
            </w:r>
          </w:p>
          <w:p w14:paraId="46B151BA" w14:textId="77777777" w:rsidR="00BA6BE7" w:rsidRPr="00DB09AC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https://r52.ru/services/development/website-development/tarify-na-tekhpodderzhku/?clear_cache=Y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14BB" w14:textId="77777777" w:rsidR="00BA6BE7" w:rsidRPr="00DB09AC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eastAsia="en-US" w:bidi="th-TH"/>
              </w:rPr>
              <w:t>18000 р</w:t>
            </w:r>
          </w:p>
        </w:tc>
      </w:tr>
      <w:tr w:rsidR="00BA6BE7" w14:paraId="3367512B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9C1F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Тариф на техподдержку Престиж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13CD" w14:textId="77777777" w:rsidR="00BA6BE7" w:rsidRPr="00DB09AC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Персональный менеджер, услуги по тарифу</w:t>
            </w:r>
          </w:p>
          <w:p w14:paraId="042A5E57" w14:textId="77777777" w:rsidR="00BA6BE7" w:rsidRPr="00DB09AC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https://r52.ru/services/development/website-development/tarify-na-tekhpodderzhku/?clear_cache=Y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F24A" w14:textId="77777777" w:rsidR="00BA6BE7" w:rsidRPr="00DB09AC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proofErr w:type="gramStart"/>
            <w:r w:rsidRPr="00DB09AC">
              <w:rPr>
                <w:rFonts w:asciiTheme="minorHAnsi" w:hAnsiTheme="minorHAnsi" w:cstheme="minorHAnsi"/>
                <w:lang w:eastAsia="en-US" w:bidi="th-TH"/>
              </w:rPr>
              <w:t>15000  6</w:t>
            </w:r>
            <w:proofErr w:type="gramEnd"/>
            <w:r w:rsidRPr="00DB09AC">
              <w:rPr>
                <w:rFonts w:asciiTheme="minorHAnsi" w:hAnsiTheme="minorHAnsi" w:cstheme="minorHAnsi"/>
                <w:lang w:eastAsia="en-US" w:bidi="th-TH"/>
              </w:rPr>
              <w:t xml:space="preserve"> </w:t>
            </w:r>
            <w:proofErr w:type="spellStart"/>
            <w:r w:rsidRPr="00DB09AC">
              <w:rPr>
                <w:rFonts w:asciiTheme="minorHAnsi" w:hAnsiTheme="minorHAnsi" w:cstheme="minorHAnsi"/>
                <w:lang w:eastAsia="en-US" w:bidi="th-TH"/>
              </w:rPr>
              <w:t>мес</w:t>
            </w:r>
            <w:proofErr w:type="spellEnd"/>
            <w:r w:rsidRPr="00DB09AC">
              <w:rPr>
                <w:rFonts w:asciiTheme="minorHAnsi" w:hAnsiTheme="minorHAnsi" w:cstheme="minorHAnsi"/>
                <w:lang w:eastAsia="en-US" w:bidi="th-TH"/>
              </w:rPr>
              <w:t>/</w:t>
            </w:r>
          </w:p>
          <w:p w14:paraId="7668F40B" w14:textId="77777777" w:rsidR="00BA6BE7" w:rsidRPr="00DB09AC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eastAsia="en-US" w:bidi="th-TH"/>
              </w:rPr>
              <w:t>30000 12 мес.</w:t>
            </w:r>
          </w:p>
        </w:tc>
      </w:tr>
      <w:tr w:rsidR="00BA6BE7" w14:paraId="36D0A4A7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AC2D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Техподдержка по вопросам почты, хостинга, сайта, домена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EDBF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Устное консультирование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специалиста  по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 услуге до 30 мин.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A974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 xml:space="preserve">1000 р </w:t>
            </w:r>
          </w:p>
        </w:tc>
      </w:tr>
      <w:tr w:rsidR="00BA6BE7" w14:paraId="44FCD879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6884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Выполнение технических работ по запросу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8598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Проведение технических работ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нормо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/час</w:t>
            </w:r>
          </w:p>
          <w:p w14:paraId="7A80D296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Минимальная продолжительность проведения работ до 30 мин.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B170" w14:textId="03F86ACF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3</w:t>
            </w:r>
            <w:r w:rsidR="00024ED4">
              <w:rPr>
                <w:rFonts w:asciiTheme="minorHAnsi" w:hAnsiTheme="minorHAnsi" w:cstheme="minorHAnsi"/>
                <w:lang w:eastAsia="en-US" w:bidi="th-TH"/>
              </w:rPr>
              <w:t>500</w:t>
            </w:r>
            <w:r>
              <w:rPr>
                <w:rFonts w:asciiTheme="minorHAnsi" w:hAnsiTheme="minorHAnsi" w:cstheme="minorHAnsi"/>
                <w:lang w:eastAsia="en-US" w:bidi="th-TH"/>
              </w:rPr>
              <w:t xml:space="preserve"> р.</w:t>
            </w:r>
          </w:p>
          <w:p w14:paraId="3072F3B9" w14:textId="6BC062C9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1</w:t>
            </w:r>
            <w:r w:rsidR="00024ED4">
              <w:rPr>
                <w:rFonts w:asciiTheme="minorHAnsi" w:hAnsiTheme="minorHAnsi" w:cstheme="minorHAnsi"/>
                <w:lang w:eastAsia="en-US" w:bidi="th-TH"/>
              </w:rPr>
              <w:t>750</w:t>
            </w:r>
            <w:r>
              <w:rPr>
                <w:rFonts w:asciiTheme="minorHAnsi" w:hAnsiTheme="minorHAnsi" w:cstheme="minorHAnsi"/>
                <w:lang w:eastAsia="en-US" w:bidi="th-TH"/>
              </w:rPr>
              <w:t xml:space="preserve"> р</w:t>
            </w:r>
          </w:p>
        </w:tc>
      </w:tr>
    </w:tbl>
    <w:p w14:paraId="612ADB01" w14:textId="330972C0" w:rsidR="00BA6BE7" w:rsidRDefault="00BA6BE7" w:rsidP="00D348C9">
      <w:pPr>
        <w:jc w:val="center"/>
        <w:rPr>
          <w:sz w:val="20"/>
          <w:szCs w:val="20"/>
        </w:rPr>
      </w:pPr>
      <w:r>
        <w:br w:type="textWrapping" w:clear="all"/>
      </w:r>
    </w:p>
    <w:p w14:paraId="0337051C" w14:textId="77777777" w:rsidR="00D348C9" w:rsidRDefault="00D348C9" w:rsidP="00D348C9">
      <w:pPr>
        <w:widowControl w:val="0"/>
        <w:ind w:right="-57" w:firstLine="426"/>
        <w:rPr>
          <w:b/>
          <w:snapToGrid w:val="0"/>
        </w:rPr>
      </w:pPr>
    </w:p>
    <w:p w14:paraId="70CBAF3A" w14:textId="77777777" w:rsidR="00D348C9" w:rsidRDefault="00D348C9" w:rsidP="00D348C9">
      <w:pPr>
        <w:widowControl w:val="0"/>
        <w:ind w:right="-57" w:firstLine="426"/>
        <w:rPr>
          <w:rFonts w:ascii="Verdana" w:hAnsi="Verdana"/>
          <w:b/>
          <w:snapToGrid w:val="0"/>
          <w:sz w:val="16"/>
          <w:szCs w:val="16"/>
        </w:rPr>
      </w:pPr>
      <w:r>
        <w:rPr>
          <w:rFonts w:ascii="Verdana" w:hAnsi="Verdana"/>
          <w:b/>
          <w:snapToGrid w:val="0"/>
          <w:sz w:val="16"/>
          <w:szCs w:val="16"/>
        </w:rPr>
        <w:t>Со стороны Исполнителя</w:t>
      </w:r>
      <w:proofErr w:type="gramStart"/>
      <w:r>
        <w:rPr>
          <w:rFonts w:ascii="Verdana" w:hAnsi="Verdana"/>
          <w:b/>
          <w:snapToGrid w:val="0"/>
          <w:sz w:val="16"/>
          <w:szCs w:val="16"/>
        </w:rPr>
        <w:t>:</w:t>
      </w:r>
      <w:r>
        <w:rPr>
          <w:rFonts w:ascii="Verdana" w:hAnsi="Verdana"/>
          <w:b/>
          <w:snapToGrid w:val="0"/>
          <w:sz w:val="16"/>
          <w:szCs w:val="16"/>
        </w:rPr>
        <w:tab/>
      </w:r>
      <w:r>
        <w:rPr>
          <w:rFonts w:ascii="Verdana" w:hAnsi="Verdana"/>
          <w:b/>
          <w:snapToGrid w:val="0"/>
          <w:sz w:val="16"/>
          <w:szCs w:val="16"/>
        </w:rPr>
        <w:tab/>
      </w:r>
      <w:r>
        <w:rPr>
          <w:rFonts w:ascii="Verdana" w:hAnsi="Verdana"/>
          <w:b/>
          <w:snapToGrid w:val="0"/>
          <w:sz w:val="16"/>
          <w:szCs w:val="16"/>
        </w:rPr>
        <w:tab/>
      </w:r>
      <w:r>
        <w:rPr>
          <w:rFonts w:ascii="Verdana" w:hAnsi="Verdana"/>
          <w:b/>
          <w:snapToGrid w:val="0"/>
          <w:sz w:val="16"/>
          <w:szCs w:val="16"/>
        </w:rPr>
        <w:tab/>
        <w:t>Со</w:t>
      </w:r>
      <w:proofErr w:type="gramEnd"/>
      <w:r>
        <w:rPr>
          <w:rFonts w:ascii="Verdana" w:hAnsi="Verdana"/>
          <w:b/>
          <w:snapToGrid w:val="0"/>
          <w:sz w:val="16"/>
          <w:szCs w:val="16"/>
        </w:rPr>
        <w:t xml:space="preserve"> стороны Заказчика:</w:t>
      </w:r>
    </w:p>
    <w:p w14:paraId="510E3CC8" w14:textId="77777777" w:rsidR="00D348C9" w:rsidRDefault="00D348C9" w:rsidP="00D348C9">
      <w:pPr>
        <w:widowControl w:val="0"/>
        <w:ind w:right="-57" w:firstLine="426"/>
        <w:rPr>
          <w:rFonts w:ascii="Verdana" w:hAnsi="Verdana"/>
          <w:snapToGrid w:val="0"/>
          <w:sz w:val="16"/>
          <w:szCs w:val="16"/>
        </w:rPr>
      </w:pPr>
    </w:p>
    <w:p w14:paraId="2A3EA70A" w14:textId="77777777" w:rsidR="00D348C9" w:rsidRDefault="00D348C9" w:rsidP="00D348C9">
      <w:pPr>
        <w:widowControl w:val="0"/>
        <w:tabs>
          <w:tab w:val="center" w:pos="5083"/>
        </w:tabs>
        <w:ind w:right="-57" w:firstLine="426"/>
        <w:rPr>
          <w:rFonts w:ascii="Verdana" w:hAnsi="Verdana"/>
          <w:snapToGrid w:val="0"/>
          <w:sz w:val="16"/>
          <w:szCs w:val="16"/>
        </w:rPr>
      </w:pPr>
      <w:r>
        <w:rPr>
          <w:rFonts w:ascii="Verdana" w:hAnsi="Verdana"/>
          <w:snapToGrid w:val="0"/>
          <w:sz w:val="16"/>
          <w:szCs w:val="16"/>
        </w:rPr>
        <w:t>Генеральный директор</w:t>
      </w:r>
      <w:r>
        <w:rPr>
          <w:rFonts w:ascii="Verdana" w:hAnsi="Verdana"/>
          <w:snapToGrid w:val="0"/>
          <w:sz w:val="16"/>
          <w:szCs w:val="16"/>
        </w:rPr>
        <w:tab/>
        <w:t xml:space="preserve">                               </w:t>
      </w:r>
      <w:r>
        <w:rPr>
          <w:rFonts w:ascii="Verdana" w:hAnsi="Verdana"/>
          <w:sz w:val="16"/>
          <w:szCs w:val="16"/>
        </w:rPr>
        <w:t xml:space="preserve">___________________  </w:t>
      </w:r>
    </w:p>
    <w:p w14:paraId="409AF111" w14:textId="77777777" w:rsidR="00D348C9" w:rsidRDefault="00D348C9" w:rsidP="00D348C9">
      <w:pPr>
        <w:widowControl w:val="0"/>
        <w:ind w:right="-57" w:firstLine="426"/>
        <w:rPr>
          <w:rFonts w:ascii="Verdana" w:hAnsi="Verdana"/>
          <w:snapToGrid w:val="0"/>
          <w:sz w:val="16"/>
          <w:szCs w:val="16"/>
        </w:rPr>
      </w:pPr>
    </w:p>
    <w:p w14:paraId="131EE921" w14:textId="77777777" w:rsidR="00D348C9" w:rsidRDefault="00D348C9" w:rsidP="00D348C9">
      <w:pPr>
        <w:widowControl w:val="0"/>
        <w:ind w:right="-57" w:firstLine="426"/>
        <w:rPr>
          <w:rFonts w:ascii="Verdana" w:hAnsi="Verdana"/>
          <w:snapToGrid w:val="0"/>
          <w:sz w:val="16"/>
          <w:szCs w:val="16"/>
        </w:rPr>
      </w:pPr>
    </w:p>
    <w:p w14:paraId="23E24333" w14:textId="77777777" w:rsidR="00D348C9" w:rsidRDefault="00D348C9" w:rsidP="00D348C9">
      <w:pPr>
        <w:widowControl w:val="0"/>
        <w:ind w:right="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napToGrid w:val="0"/>
          <w:sz w:val="16"/>
          <w:szCs w:val="16"/>
        </w:rPr>
        <w:t xml:space="preserve">        ______________ (</w:t>
      </w:r>
      <w:proofErr w:type="spellStart"/>
      <w:r>
        <w:rPr>
          <w:rFonts w:ascii="Verdana" w:hAnsi="Verdana"/>
          <w:snapToGrid w:val="0"/>
          <w:sz w:val="16"/>
          <w:szCs w:val="16"/>
        </w:rPr>
        <w:t>Бунатян</w:t>
      </w:r>
      <w:proofErr w:type="spellEnd"/>
      <w:r>
        <w:rPr>
          <w:rFonts w:ascii="Verdana" w:hAnsi="Verdana"/>
          <w:snapToGrid w:val="0"/>
          <w:sz w:val="16"/>
          <w:szCs w:val="16"/>
        </w:rPr>
        <w:t xml:space="preserve"> М.Г.)</w:t>
      </w:r>
      <w:r>
        <w:rPr>
          <w:rFonts w:ascii="Verdana" w:hAnsi="Verdana"/>
          <w:snapToGrid w:val="0"/>
          <w:sz w:val="16"/>
          <w:szCs w:val="16"/>
        </w:rPr>
        <w:tab/>
      </w:r>
      <w:r>
        <w:rPr>
          <w:rFonts w:ascii="Verdana" w:hAnsi="Verdana"/>
          <w:snapToGrid w:val="0"/>
          <w:sz w:val="16"/>
          <w:szCs w:val="16"/>
        </w:rPr>
        <w:tab/>
      </w:r>
      <w:r>
        <w:rPr>
          <w:rFonts w:ascii="Verdana" w:hAnsi="Verdana"/>
          <w:snapToGrid w:val="0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_____________ (_________________)</w:t>
      </w:r>
    </w:p>
    <w:p w14:paraId="3A38B573" w14:textId="77777777" w:rsidR="00D348C9" w:rsidRDefault="00D348C9" w:rsidP="00D348C9">
      <w:pPr>
        <w:jc w:val="both"/>
        <w:rPr>
          <w:sz w:val="16"/>
          <w:szCs w:val="16"/>
        </w:rPr>
      </w:pPr>
    </w:p>
    <w:p w14:paraId="2C95BFEA" w14:textId="77777777" w:rsidR="00D348C9" w:rsidRDefault="00D348C9" w:rsidP="00D348C9">
      <w:pPr>
        <w:jc w:val="both"/>
        <w:rPr>
          <w:sz w:val="16"/>
          <w:szCs w:val="16"/>
        </w:rPr>
      </w:pPr>
    </w:p>
    <w:p w14:paraId="07F04442" w14:textId="77777777" w:rsidR="00D348C9" w:rsidRDefault="00D348C9" w:rsidP="00F373C1">
      <w:pPr>
        <w:jc w:val="right"/>
        <w:rPr>
          <w:b/>
          <w:sz w:val="20"/>
          <w:szCs w:val="20"/>
        </w:rPr>
      </w:pPr>
    </w:p>
    <w:sectPr w:rsidR="00D34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7542"/>
    <w:multiLevelType w:val="hybridMultilevel"/>
    <w:tmpl w:val="6EA092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67053"/>
    <w:multiLevelType w:val="hybridMultilevel"/>
    <w:tmpl w:val="3078D2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876C0D"/>
    <w:multiLevelType w:val="hybridMultilevel"/>
    <w:tmpl w:val="F29627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34"/>
    <w:rsid w:val="00024ED4"/>
    <w:rsid w:val="000B3386"/>
    <w:rsid w:val="000E330A"/>
    <w:rsid w:val="000E79E5"/>
    <w:rsid w:val="001300D6"/>
    <w:rsid w:val="00201837"/>
    <w:rsid w:val="00210434"/>
    <w:rsid w:val="00256D3F"/>
    <w:rsid w:val="002C4048"/>
    <w:rsid w:val="003D647D"/>
    <w:rsid w:val="0042046A"/>
    <w:rsid w:val="004302D0"/>
    <w:rsid w:val="00454A74"/>
    <w:rsid w:val="00486722"/>
    <w:rsid w:val="0049475E"/>
    <w:rsid w:val="00535830"/>
    <w:rsid w:val="005A1D26"/>
    <w:rsid w:val="00660E99"/>
    <w:rsid w:val="00681914"/>
    <w:rsid w:val="00762C31"/>
    <w:rsid w:val="00763786"/>
    <w:rsid w:val="007C2733"/>
    <w:rsid w:val="007E19B0"/>
    <w:rsid w:val="008319AA"/>
    <w:rsid w:val="00840B34"/>
    <w:rsid w:val="00846815"/>
    <w:rsid w:val="0086548D"/>
    <w:rsid w:val="008D47BC"/>
    <w:rsid w:val="008D485D"/>
    <w:rsid w:val="008E2B4F"/>
    <w:rsid w:val="008F54AD"/>
    <w:rsid w:val="009257C7"/>
    <w:rsid w:val="00931917"/>
    <w:rsid w:val="009628B6"/>
    <w:rsid w:val="0097221A"/>
    <w:rsid w:val="009E486C"/>
    <w:rsid w:val="00AD313E"/>
    <w:rsid w:val="00B11F69"/>
    <w:rsid w:val="00B45C89"/>
    <w:rsid w:val="00B56892"/>
    <w:rsid w:val="00B76005"/>
    <w:rsid w:val="00B91286"/>
    <w:rsid w:val="00BA3E42"/>
    <w:rsid w:val="00BA6BE7"/>
    <w:rsid w:val="00C76907"/>
    <w:rsid w:val="00C90131"/>
    <w:rsid w:val="00CA3417"/>
    <w:rsid w:val="00CA4E75"/>
    <w:rsid w:val="00CC70BE"/>
    <w:rsid w:val="00CD34E7"/>
    <w:rsid w:val="00CD4CE5"/>
    <w:rsid w:val="00D348C9"/>
    <w:rsid w:val="00DB09AC"/>
    <w:rsid w:val="00DD6A9C"/>
    <w:rsid w:val="00E91F29"/>
    <w:rsid w:val="00EA6107"/>
    <w:rsid w:val="00F02838"/>
    <w:rsid w:val="00F373C1"/>
    <w:rsid w:val="00F509CD"/>
    <w:rsid w:val="00FB634D"/>
    <w:rsid w:val="00FC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EF40"/>
  <w15:chartTrackingRefBased/>
  <w15:docId w15:val="{CD83582F-D6DF-4A07-AA69-899FEFA2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3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373C1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 w:bidi="ar-SA"/>
    </w:rPr>
  </w:style>
  <w:style w:type="paragraph" w:styleId="a3">
    <w:name w:val="Normal (Web)"/>
    <w:basedOn w:val="a"/>
    <w:uiPriority w:val="99"/>
    <w:unhideWhenUsed/>
    <w:rsid w:val="00F373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41</cp:revision>
  <cp:lastPrinted>2023-10-24T08:43:00Z</cp:lastPrinted>
  <dcterms:created xsi:type="dcterms:W3CDTF">2022-03-14T11:17:00Z</dcterms:created>
  <dcterms:modified xsi:type="dcterms:W3CDTF">2025-02-04T14:24:00Z</dcterms:modified>
</cp:coreProperties>
</file>